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Grupa 5 - latki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Dzień dobry 14 .05.2020r. </w:t>
      </w:r>
      <w:r w:rsidDel="00000000" w:rsidR="00000000" w:rsidRPr="00000000">
        <w:rPr>
          <w:b w:val="1"/>
          <w:sz w:val="28"/>
          <w:szCs w:val="28"/>
          <w:rtl w:val="0"/>
        </w:rPr>
        <w:t xml:space="preserve">Nasze mamy są kochane.</w:t>
      </w:r>
      <w:r w:rsidDel="00000000" w:rsidR="00000000" w:rsidRPr="00000000">
        <w:rPr>
          <w:sz w:val="28"/>
          <w:szCs w:val="28"/>
          <w:rtl w:val="0"/>
        </w:rPr>
        <w:t xml:space="preserve"> To temat na dziś. Odgadnijcie na początek krótką zagadkę: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Dobra, miła i kochana,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 swe dzieci zatroskana.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 jest nasza ukochana…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Tak. Macie rację. </w:t>
      </w:r>
      <w:r w:rsidDel="00000000" w:rsidR="00000000" w:rsidRPr="00000000">
        <w:rPr>
          <w:b w:val="1"/>
          <w:sz w:val="28"/>
          <w:szCs w:val="28"/>
          <w:rtl w:val="0"/>
        </w:rPr>
        <w:t xml:space="preserve">MAMA.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Pomyślcie, co takiego wasze mamy dla was robią. Może sprzątają mieszkanie, a może piorą ubranka, układają zabawki na waszych półeczkach, opiekują się wami w czasie choroby i wiele innych rzeczy. Robią to wszystko choć często same są bardzo zmęczone, bo ogromnie was kochają i chcą, abyście byli szczęśliwi. Wy też możecie pokazać mamom jak bardzo je kochacie. Kiedy będziecie pomagać na przykład ścierając kurze, sprzątając swoje zabawki, nakrywając do stołu, a przede wszystkim kiedy będziecie po prostu grzeczni i posłuszni. Ale najlepszym sposobem na okazanie miłości jest modlitwa. Zachęcam was abyście nie tylko w Dzień Matki, czyli 26 maja, ale każdego dnia pamiętali w modlitwie o waszych mamusiach.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Proszę abyście przygotowali piękne, kolorowe laurki dla waszych mam.Całuję was mocno. Pani Ania.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4050" cy="2997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9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